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eastAsia="方正小标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kern w:val="0"/>
          <w:sz w:val="32"/>
          <w:szCs w:val="32"/>
          <w:lang w:val="en-US" w:eastAsia="zh-CN"/>
        </w:rPr>
        <w:t>附件</w:t>
      </w:r>
      <w:r>
        <w:rPr>
          <w:rFonts w:hint="eastAsia" w:eastAsia="方正小标宋简体" w:cs="Times New Roman"/>
          <w:kern w:val="0"/>
          <w:sz w:val="32"/>
          <w:szCs w:val="32"/>
          <w:lang w:val="en-US" w:eastAsia="zh-CN"/>
        </w:rPr>
        <w:t xml:space="preserve">1              </w:t>
      </w:r>
    </w:p>
    <w:p>
      <w:pPr>
        <w:pStyle w:val="2"/>
        <w:jc w:val="center"/>
        <w:rPr>
          <w:rFonts w:hint="eastAsia" w:ascii="Times New Roman" w:hAnsi="Times New Roman" w:eastAsia="方正小标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kern w:val="0"/>
          <w:sz w:val="32"/>
          <w:szCs w:val="32"/>
          <w:lang w:val="en-US" w:eastAsia="zh-CN"/>
        </w:rPr>
        <w:t>农交会现场直播竞赛产品供货表</w:t>
      </w:r>
    </w:p>
    <w:p>
      <w:pPr>
        <w:widowControl/>
        <w:spacing w:line="400" w:lineRule="exact"/>
        <w:rPr>
          <w:rFonts w:eastAsia="仿宋_GB2312"/>
          <w:kern w:val="0"/>
          <w:sz w:val="24"/>
          <w:szCs w:val="22"/>
        </w:rPr>
      </w:pPr>
      <w:r>
        <w:rPr>
          <w:rFonts w:eastAsia="仿宋_GB2312"/>
          <w:kern w:val="0"/>
          <w:sz w:val="24"/>
          <w:szCs w:val="22"/>
        </w:rPr>
        <w:t>______市农业农村局（盖章）</w:t>
      </w:r>
    </w:p>
    <w:tbl>
      <w:tblPr>
        <w:tblStyle w:val="6"/>
        <w:tblpPr w:leftFromText="180" w:rightFromText="180" w:vertAnchor="text" w:horzAnchor="page" w:tblpX="1833" w:tblpY="264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3020"/>
        <w:gridCol w:w="1455"/>
        <w:gridCol w:w="1594"/>
        <w:gridCol w:w="1265"/>
        <w:gridCol w:w="1265"/>
        <w:gridCol w:w="760"/>
        <w:gridCol w:w="760"/>
        <w:gridCol w:w="1012"/>
        <w:gridCol w:w="1517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" w:type="pct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序号</w:t>
            </w:r>
          </w:p>
        </w:tc>
        <w:tc>
          <w:tcPr>
            <w:tcW w:w="1065" w:type="pct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产品供应商企业名称</w:t>
            </w:r>
          </w:p>
        </w:tc>
        <w:tc>
          <w:tcPr>
            <w:tcW w:w="513" w:type="pct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供应商对接人姓名</w:t>
            </w:r>
          </w:p>
        </w:tc>
        <w:tc>
          <w:tcPr>
            <w:tcW w:w="562" w:type="pct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供应商对接人电话</w:t>
            </w:r>
          </w:p>
        </w:tc>
        <w:tc>
          <w:tcPr>
            <w:tcW w:w="446" w:type="pct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产品品牌</w:t>
            </w:r>
          </w:p>
        </w:tc>
        <w:tc>
          <w:tcPr>
            <w:tcW w:w="446" w:type="pct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产品名称</w:t>
            </w:r>
          </w:p>
        </w:tc>
        <w:tc>
          <w:tcPr>
            <w:tcW w:w="268" w:type="pct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规格</w:t>
            </w:r>
          </w:p>
        </w:tc>
        <w:tc>
          <w:tcPr>
            <w:tcW w:w="268" w:type="pct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库存</w:t>
            </w:r>
          </w:p>
        </w:tc>
        <w:tc>
          <w:tcPr>
            <w:tcW w:w="357" w:type="pct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供货价</w:t>
            </w:r>
          </w:p>
        </w:tc>
        <w:tc>
          <w:tcPr>
            <w:tcW w:w="535" w:type="pct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对外销售价</w:t>
            </w:r>
          </w:p>
        </w:tc>
        <w:tc>
          <w:tcPr>
            <w:tcW w:w="268" w:type="pct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68" w:type="pct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065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13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62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46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46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8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8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7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35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8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68" w:type="pct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065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13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62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46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46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8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8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7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35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8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68" w:type="pct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065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13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62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46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46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8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8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7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35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8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68" w:type="pct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065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13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62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46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46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8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8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7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35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8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68" w:type="pct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065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13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62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46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46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8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8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7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35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8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68" w:type="pct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065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13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62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46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46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8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8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7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35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8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68" w:type="pct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065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13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62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46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46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8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8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7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35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8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68" w:type="pct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065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13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62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46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46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8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8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7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35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8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68" w:type="pct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065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13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62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46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46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8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8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7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35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8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/>
    <w:p/>
    <w:p>
      <w:p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2"/>
        <w:jc w:val="left"/>
        <w:rPr>
          <w:rFonts w:hint="eastAsia" w:eastAsia="方正小标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kern w:val="0"/>
          <w:sz w:val="32"/>
          <w:szCs w:val="32"/>
          <w:lang w:val="en-US" w:eastAsia="zh-CN"/>
        </w:rPr>
        <w:t>附件</w:t>
      </w:r>
      <w:r>
        <w:rPr>
          <w:rFonts w:hint="eastAsia" w:eastAsia="方正小标宋简体" w:cs="Times New Roman"/>
          <w:kern w:val="0"/>
          <w:sz w:val="32"/>
          <w:szCs w:val="32"/>
          <w:lang w:val="en-US" w:eastAsia="zh-CN"/>
        </w:rPr>
        <w:t xml:space="preserve">2              </w:t>
      </w:r>
    </w:p>
    <w:p>
      <w:pPr>
        <w:pStyle w:val="2"/>
        <w:jc w:val="center"/>
        <w:rPr>
          <w:rFonts w:hint="eastAsia" w:ascii="Times New Roman" w:hAnsi="Times New Roman" w:eastAsia="方正小标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kern w:val="0"/>
          <w:sz w:val="32"/>
          <w:szCs w:val="32"/>
          <w:lang w:val="en-US" w:eastAsia="zh-CN"/>
        </w:rPr>
        <w:t>农交会现场直播竞赛参赛选手直播小店信息收集表</w:t>
      </w:r>
    </w:p>
    <w:p>
      <w:pPr>
        <w:widowControl/>
        <w:spacing w:line="400" w:lineRule="exact"/>
        <w:rPr>
          <w:rFonts w:eastAsia="仿宋_GB2312"/>
          <w:kern w:val="0"/>
          <w:sz w:val="24"/>
          <w:szCs w:val="22"/>
        </w:rPr>
      </w:pPr>
      <w:r>
        <w:rPr>
          <w:rFonts w:eastAsia="仿宋_GB2312"/>
          <w:kern w:val="0"/>
          <w:sz w:val="24"/>
          <w:szCs w:val="22"/>
        </w:rPr>
        <w:t>_____市农业农村局（盖章）</w:t>
      </w:r>
    </w:p>
    <w:tbl>
      <w:tblPr>
        <w:tblStyle w:val="6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145"/>
        <w:gridCol w:w="4154"/>
        <w:gridCol w:w="937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pct"/>
            <w:vAlign w:val="bottom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序号</w:t>
            </w:r>
          </w:p>
        </w:tc>
        <w:tc>
          <w:tcPr>
            <w:tcW w:w="672" w:type="pct"/>
            <w:vAlign w:val="bottom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选手名称</w:t>
            </w:r>
          </w:p>
        </w:tc>
        <w:tc>
          <w:tcPr>
            <w:tcW w:w="2438" w:type="pct"/>
            <w:vAlign w:val="bottom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抖音小店账号</w:t>
            </w:r>
          </w:p>
        </w:tc>
        <w:tc>
          <w:tcPr>
            <w:tcW w:w="550" w:type="pct"/>
            <w:vAlign w:val="bottom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粉丝量</w:t>
            </w:r>
          </w:p>
        </w:tc>
        <w:tc>
          <w:tcPr>
            <w:tcW w:w="884" w:type="pct"/>
            <w:vAlign w:val="bottom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54" w:type="pct"/>
            <w:vAlign w:val="bottom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2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38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50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84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54" w:type="pct"/>
            <w:vAlign w:val="bottom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72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38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50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84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54" w:type="pct"/>
            <w:vAlign w:val="bottom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672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38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50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84" w:type="pct"/>
            <w:vAlign w:val="bottom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F1981"/>
    <w:rsid w:val="77D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2023-09-21T14:53:00Z</dcterms:created>
  <dc:creator>nynct</dc:creator>
  <cp:lastModifiedBy>nynct</cp:lastModifiedBy>
  <dcterms:modified xsi:type="dcterms:W3CDTF">2023-09-21T14:55:19Z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